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C4" w:rsidRPr="009300D3" w:rsidRDefault="00CE7B09" w:rsidP="004822C4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43015701" wp14:editId="25738BC5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2C4">
        <w:rPr>
          <w:rFonts w:ascii="Courier New" w:hAnsi="Courier New"/>
          <w:spacing w:val="20"/>
        </w:rPr>
        <w:br w:type="textWrapping" w:clear="all"/>
      </w:r>
      <w:r w:rsidR="004822C4" w:rsidRPr="009300D3">
        <w:rPr>
          <w:rFonts w:ascii="Times New Roman" w:hAnsi="Times New Roman" w:cs="Times New Roman"/>
          <w:b/>
          <w:spacing w:val="24"/>
          <w:sz w:val="28"/>
          <w:szCs w:val="24"/>
        </w:rPr>
        <w:t>С О В Е Т</w:t>
      </w:r>
    </w:p>
    <w:p w:rsidR="004822C4" w:rsidRPr="009300D3" w:rsidRDefault="009300D3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ПЕРВОМАЙСКОГО</w:t>
      </w:r>
      <w:r w:rsidR="004822C4" w:rsidRPr="009300D3">
        <w:rPr>
          <w:b/>
          <w:spacing w:val="24"/>
          <w:szCs w:val="24"/>
        </w:rPr>
        <w:t xml:space="preserve"> </w:t>
      </w:r>
      <w:r w:rsidR="00241776" w:rsidRPr="009300D3">
        <w:rPr>
          <w:b/>
          <w:spacing w:val="24"/>
          <w:szCs w:val="24"/>
        </w:rPr>
        <w:t xml:space="preserve"> </w:t>
      </w:r>
      <w:r w:rsidR="004822C4" w:rsidRPr="009300D3">
        <w:rPr>
          <w:b/>
          <w:spacing w:val="24"/>
          <w:szCs w:val="24"/>
        </w:rPr>
        <w:t>МУНИЦИПАЛЬНОГО</w:t>
      </w:r>
      <w:r w:rsidR="00241776" w:rsidRPr="009300D3">
        <w:rPr>
          <w:b/>
          <w:spacing w:val="24"/>
          <w:szCs w:val="24"/>
        </w:rPr>
        <w:t xml:space="preserve"> </w:t>
      </w:r>
      <w:r w:rsidR="004822C4" w:rsidRPr="009300D3">
        <w:rPr>
          <w:b/>
          <w:spacing w:val="24"/>
          <w:szCs w:val="24"/>
        </w:rPr>
        <w:t xml:space="preserve"> ОБРАЗОВАНИЯ</w:t>
      </w:r>
    </w:p>
    <w:p w:rsidR="00241776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РОВЕНСКОГО  МУНИЦИПАЛЬНОГО</w:t>
      </w:r>
      <w:r w:rsidR="00241776" w:rsidRPr="009300D3">
        <w:rPr>
          <w:b/>
          <w:spacing w:val="24"/>
          <w:szCs w:val="24"/>
        </w:rPr>
        <w:t xml:space="preserve"> </w:t>
      </w:r>
      <w:r w:rsidRPr="009300D3">
        <w:rPr>
          <w:b/>
          <w:spacing w:val="24"/>
          <w:szCs w:val="24"/>
        </w:rPr>
        <w:t>РАЙОНА</w:t>
      </w:r>
    </w:p>
    <w:p w:rsidR="004822C4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 xml:space="preserve"> САРАТОВСКОЙ</w:t>
      </w:r>
      <w:r w:rsidR="00241776" w:rsidRPr="009300D3">
        <w:rPr>
          <w:b/>
          <w:spacing w:val="24"/>
          <w:szCs w:val="24"/>
        </w:rPr>
        <w:t xml:space="preserve"> </w:t>
      </w:r>
      <w:r w:rsidRPr="009300D3">
        <w:rPr>
          <w:b/>
          <w:spacing w:val="24"/>
          <w:szCs w:val="24"/>
        </w:rPr>
        <w:t xml:space="preserve"> ОБЛАСТИ</w:t>
      </w:r>
    </w:p>
    <w:p w:rsidR="004822C4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ПЯТОГО СОЗЫВА</w:t>
      </w:r>
    </w:p>
    <w:p w:rsidR="004822C4" w:rsidRPr="007F45C7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rPr>
          <w:b/>
          <w:spacing w:val="24"/>
          <w:szCs w:val="28"/>
        </w:rPr>
      </w:pPr>
    </w:p>
    <w:p w:rsidR="004822C4" w:rsidRPr="00983230" w:rsidRDefault="004822C4" w:rsidP="00930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323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8323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822C4" w:rsidRDefault="00D80D08" w:rsidP="009300D3">
      <w:pPr>
        <w:pStyle w:val="a3"/>
        <w:spacing w:before="0" w:beforeAutospacing="0" w:after="0" w:afterAutospacing="0"/>
        <w:jc w:val="center"/>
        <w:rPr>
          <w:rFonts w:ascii="Segoe UI" w:hAnsi="Segoe UI" w:cs="Segoe UI"/>
          <w:color w:val="1C1C1C"/>
          <w:sz w:val="26"/>
          <w:szCs w:val="26"/>
        </w:rPr>
      </w:pPr>
      <w:r>
        <w:rPr>
          <w:b/>
          <w:sz w:val="28"/>
          <w:szCs w:val="28"/>
        </w:rPr>
        <w:t>О</w:t>
      </w:r>
      <w:r w:rsidR="004822C4" w:rsidRPr="00CB4AC0">
        <w:rPr>
          <w:b/>
          <w:sz w:val="28"/>
          <w:szCs w:val="28"/>
        </w:rPr>
        <w:t>т</w:t>
      </w:r>
      <w:r w:rsidR="009300D3">
        <w:rPr>
          <w:b/>
          <w:sz w:val="28"/>
          <w:szCs w:val="28"/>
        </w:rPr>
        <w:t xml:space="preserve"> 14</w:t>
      </w:r>
      <w:r w:rsidR="004822C4" w:rsidRPr="00CB4AC0">
        <w:rPr>
          <w:b/>
          <w:sz w:val="28"/>
          <w:szCs w:val="28"/>
        </w:rPr>
        <w:t>.0</w:t>
      </w:r>
      <w:r w:rsidR="004822C4">
        <w:rPr>
          <w:b/>
          <w:sz w:val="28"/>
          <w:szCs w:val="28"/>
        </w:rPr>
        <w:t xml:space="preserve">4.2023 г.  </w:t>
      </w:r>
      <w:r w:rsidR="00241776">
        <w:rPr>
          <w:b/>
          <w:sz w:val="28"/>
          <w:szCs w:val="28"/>
        </w:rPr>
        <w:t xml:space="preserve">                           </w:t>
      </w:r>
      <w:r w:rsidR="004822C4">
        <w:rPr>
          <w:b/>
          <w:sz w:val="28"/>
          <w:szCs w:val="28"/>
        </w:rPr>
        <w:t xml:space="preserve">№ </w:t>
      </w:r>
      <w:r w:rsidR="008E0040">
        <w:rPr>
          <w:b/>
          <w:sz w:val="28"/>
          <w:szCs w:val="28"/>
        </w:rPr>
        <w:t>61</w:t>
      </w:r>
      <w:r w:rsidR="004822C4">
        <w:rPr>
          <w:b/>
          <w:sz w:val="28"/>
          <w:szCs w:val="28"/>
        </w:rPr>
        <w:t xml:space="preserve">              </w:t>
      </w:r>
      <w:r w:rsidR="00241776">
        <w:rPr>
          <w:b/>
          <w:sz w:val="28"/>
          <w:szCs w:val="28"/>
        </w:rPr>
        <w:t xml:space="preserve">                </w:t>
      </w:r>
      <w:r w:rsidR="004822C4">
        <w:rPr>
          <w:b/>
          <w:sz w:val="28"/>
          <w:szCs w:val="28"/>
        </w:rPr>
        <w:t>с</w:t>
      </w:r>
      <w:r w:rsidR="004822C4" w:rsidRPr="00CB4AC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 w:rsidR="009300D3">
        <w:rPr>
          <w:b/>
          <w:sz w:val="28"/>
          <w:szCs w:val="28"/>
        </w:rPr>
        <w:t>Первомайское</w:t>
      </w:r>
      <w:proofErr w:type="gramEnd"/>
    </w:p>
    <w:p w:rsidR="004822C4" w:rsidRDefault="004822C4" w:rsidP="004822C4">
      <w:pPr>
        <w:pStyle w:val="a3"/>
        <w:spacing w:before="0" w:beforeAutospacing="0" w:after="0" w:afterAutospacing="0"/>
        <w:rPr>
          <w:rFonts w:ascii="Segoe UI" w:hAnsi="Segoe UI" w:cs="Segoe UI"/>
          <w:color w:val="1C1C1C"/>
          <w:sz w:val="26"/>
          <w:szCs w:val="26"/>
        </w:rPr>
      </w:pPr>
      <w:r>
        <w:rPr>
          <w:rFonts w:ascii="Segoe UI" w:hAnsi="Segoe UI" w:cs="Segoe UI"/>
          <w:color w:val="1C1C1C"/>
          <w:sz w:val="26"/>
          <w:szCs w:val="26"/>
        </w:rPr>
        <w:t> </w:t>
      </w:r>
    </w:p>
    <w:p w:rsidR="0010615D" w:rsidRPr="00104D66" w:rsidRDefault="0010615D" w:rsidP="00104D6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10615D">
        <w:rPr>
          <w:rStyle w:val="a4"/>
          <w:sz w:val="28"/>
          <w:szCs w:val="28"/>
        </w:rPr>
        <w:t>О выдвижении кандидатур в составы</w:t>
      </w:r>
    </w:p>
    <w:p w:rsidR="0010615D" w:rsidRPr="0010615D" w:rsidRDefault="0010615D" w:rsidP="00104D6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10615D">
        <w:rPr>
          <w:rStyle w:val="a4"/>
          <w:sz w:val="28"/>
          <w:szCs w:val="28"/>
        </w:rPr>
        <w:t>(резерва составов) участковых</w:t>
      </w:r>
    </w:p>
    <w:p w:rsidR="0010615D" w:rsidRPr="0010615D" w:rsidRDefault="0010615D" w:rsidP="00104D6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10615D">
        <w:rPr>
          <w:rStyle w:val="a4"/>
          <w:sz w:val="28"/>
          <w:szCs w:val="28"/>
        </w:rPr>
        <w:t>изби</w:t>
      </w:r>
      <w:r>
        <w:rPr>
          <w:rStyle w:val="a4"/>
          <w:sz w:val="28"/>
          <w:szCs w:val="28"/>
        </w:rPr>
        <w:t>рательных комиссий</w:t>
      </w:r>
    </w:p>
    <w:p w:rsidR="0010615D" w:rsidRPr="0010615D" w:rsidRDefault="0010615D" w:rsidP="00104D66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10615D">
        <w:rPr>
          <w:rStyle w:val="a4"/>
          <w:sz w:val="28"/>
          <w:szCs w:val="28"/>
        </w:rPr>
        <w:t>Ровенского муниципального района</w:t>
      </w:r>
    </w:p>
    <w:p w:rsidR="0010615D" w:rsidRPr="0010615D" w:rsidRDefault="0010615D" w:rsidP="0010615D">
      <w:pPr>
        <w:pStyle w:val="a3"/>
        <w:spacing w:after="0"/>
        <w:jc w:val="both"/>
        <w:rPr>
          <w:rStyle w:val="a4"/>
          <w:b w:val="0"/>
          <w:sz w:val="28"/>
          <w:szCs w:val="28"/>
        </w:rPr>
      </w:pPr>
      <w:proofErr w:type="gramStart"/>
      <w:r w:rsidRPr="0010615D">
        <w:rPr>
          <w:rStyle w:val="a4"/>
          <w:b w:val="0"/>
          <w:sz w:val="28"/>
          <w:szCs w:val="28"/>
        </w:rPr>
        <w:t>На основании пункта 4 статьи 27 Федерального закона «Об основных гарантиях избирательных прав и права на участие в референдуме граждан</w:t>
      </w:r>
      <w:r w:rsidR="00104D66">
        <w:rPr>
          <w:rStyle w:val="a4"/>
          <w:b w:val="0"/>
          <w:sz w:val="28"/>
          <w:szCs w:val="28"/>
        </w:rPr>
        <w:t xml:space="preserve"> </w:t>
      </w:r>
      <w:r w:rsidRPr="0010615D">
        <w:rPr>
          <w:rStyle w:val="a4"/>
          <w:b w:val="0"/>
          <w:sz w:val="28"/>
          <w:szCs w:val="28"/>
        </w:rPr>
        <w:t>Российской Федерации», обсудив вопрос о выдвижении кандидатур в составы (резерва составов) участковых избирательных комиссий Ровенского муниципального района с правом решающего голоса сроком полномочий</w:t>
      </w:r>
      <w:r w:rsidR="00104D66">
        <w:rPr>
          <w:rStyle w:val="a4"/>
          <w:b w:val="0"/>
          <w:sz w:val="28"/>
          <w:szCs w:val="28"/>
        </w:rPr>
        <w:t xml:space="preserve"> </w:t>
      </w:r>
      <w:r w:rsidRPr="0010615D">
        <w:rPr>
          <w:rStyle w:val="a4"/>
          <w:b w:val="0"/>
          <w:sz w:val="28"/>
          <w:szCs w:val="28"/>
        </w:rPr>
        <w:t>2023-2028 годы, Совет депутатов</w:t>
      </w:r>
      <w:r w:rsidR="00104D66">
        <w:rPr>
          <w:rStyle w:val="a4"/>
          <w:b w:val="0"/>
          <w:sz w:val="28"/>
          <w:szCs w:val="28"/>
        </w:rPr>
        <w:t xml:space="preserve"> Первомайского </w:t>
      </w:r>
      <w:r w:rsidRPr="0010615D">
        <w:rPr>
          <w:rStyle w:val="a4"/>
          <w:b w:val="0"/>
          <w:sz w:val="28"/>
          <w:szCs w:val="28"/>
        </w:rPr>
        <w:t>муниципального образования</w:t>
      </w:r>
      <w:r w:rsidR="00104D66">
        <w:rPr>
          <w:rStyle w:val="a4"/>
          <w:b w:val="0"/>
          <w:sz w:val="28"/>
          <w:szCs w:val="28"/>
        </w:rPr>
        <w:t xml:space="preserve">, </w:t>
      </w:r>
      <w:r w:rsidR="00104D66">
        <w:rPr>
          <w:rStyle w:val="a4"/>
          <w:sz w:val="28"/>
          <w:szCs w:val="28"/>
        </w:rPr>
        <w:t>РЕШИЛ:</w:t>
      </w:r>
      <w:proofErr w:type="gramEnd"/>
    </w:p>
    <w:p w:rsidR="0010615D" w:rsidRPr="0010615D" w:rsidRDefault="00104D66" w:rsidP="00104D66">
      <w:pPr>
        <w:pStyle w:val="a3"/>
        <w:spacing w:after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1. </w:t>
      </w:r>
      <w:r w:rsidR="0010615D" w:rsidRPr="0010615D">
        <w:rPr>
          <w:rStyle w:val="a4"/>
          <w:b w:val="0"/>
          <w:sz w:val="28"/>
          <w:szCs w:val="28"/>
        </w:rPr>
        <w:t>Выдвинуть в составы (резерва составов) участковых избирательных комиссий Ровенского муниципального района следующие кандидатуры согласно приложению.</w:t>
      </w:r>
    </w:p>
    <w:p w:rsidR="004822C4" w:rsidRPr="0010615D" w:rsidRDefault="00104D66" w:rsidP="00104D66">
      <w:pPr>
        <w:pStyle w:val="a3"/>
        <w:spacing w:before="0" w:beforeAutospacing="0" w:after="0" w:afterAutospacing="0"/>
        <w:ind w:firstLine="708"/>
        <w:jc w:val="both"/>
        <w:rPr>
          <w:b/>
          <w:color w:val="1C1C1C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 </w:t>
      </w:r>
      <w:r w:rsidR="0010615D" w:rsidRPr="0010615D">
        <w:rPr>
          <w:rStyle w:val="a4"/>
          <w:b w:val="0"/>
          <w:sz w:val="28"/>
          <w:szCs w:val="28"/>
        </w:rPr>
        <w:t xml:space="preserve">Направить настоящее решение </w:t>
      </w:r>
      <w:proofErr w:type="gramStart"/>
      <w:r w:rsidR="0010615D" w:rsidRPr="0010615D">
        <w:rPr>
          <w:rStyle w:val="a4"/>
          <w:b w:val="0"/>
          <w:sz w:val="28"/>
          <w:szCs w:val="28"/>
        </w:rPr>
        <w:t>в территориальную избирательную комиссию Ровенского муниципального района с приложением заявления о согласии на назначение в состав</w:t>
      </w:r>
      <w:proofErr w:type="gramEnd"/>
      <w:r w:rsidR="0010615D" w:rsidRPr="0010615D">
        <w:rPr>
          <w:rStyle w:val="a4"/>
          <w:b w:val="0"/>
          <w:sz w:val="28"/>
          <w:szCs w:val="28"/>
        </w:rPr>
        <w:t xml:space="preserve"> (резерва составов) участковой избирательной комиссии и другими требуемыми документами.</w:t>
      </w:r>
      <w:r w:rsidR="004822C4" w:rsidRPr="0010615D">
        <w:rPr>
          <w:b/>
          <w:color w:val="1C1C1C"/>
          <w:sz w:val="28"/>
          <w:szCs w:val="28"/>
        </w:rPr>
        <w:t> </w:t>
      </w:r>
    </w:p>
    <w:p w:rsidR="00013CB4" w:rsidRDefault="00013CB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241776" w:rsidRPr="009300D3" w:rsidRDefault="00241776" w:rsidP="00D80D08">
      <w:pPr>
        <w:pStyle w:val="a7"/>
        <w:rPr>
          <w:rFonts w:ascii="Times New Roman" w:hAnsi="Times New Roman"/>
          <w:b/>
          <w:sz w:val="32"/>
          <w:szCs w:val="28"/>
        </w:rPr>
      </w:pPr>
    </w:p>
    <w:p w:rsidR="004822C4" w:rsidRDefault="00D80D08" w:rsidP="009300D3">
      <w:pPr>
        <w:pStyle w:val="a7"/>
        <w:rPr>
          <w:rFonts w:ascii="Times New Roman" w:hAnsi="Times New Roman"/>
          <w:b/>
          <w:sz w:val="28"/>
          <w:szCs w:val="24"/>
        </w:rPr>
      </w:pPr>
      <w:r w:rsidRPr="009300D3">
        <w:rPr>
          <w:rFonts w:ascii="Times New Roman" w:hAnsi="Times New Roman"/>
          <w:b/>
          <w:sz w:val="28"/>
          <w:szCs w:val="24"/>
        </w:rPr>
        <w:t xml:space="preserve">Глава </w:t>
      </w:r>
      <w:proofErr w:type="gramStart"/>
      <w:r w:rsidR="009300D3" w:rsidRPr="009300D3">
        <w:rPr>
          <w:rFonts w:ascii="Times New Roman" w:hAnsi="Times New Roman"/>
          <w:b/>
          <w:sz w:val="28"/>
          <w:szCs w:val="24"/>
        </w:rPr>
        <w:t>Первомайского</w:t>
      </w:r>
      <w:proofErr w:type="gramEnd"/>
      <w:r w:rsidRPr="009300D3">
        <w:rPr>
          <w:rFonts w:ascii="Times New Roman" w:hAnsi="Times New Roman"/>
          <w:b/>
          <w:sz w:val="28"/>
          <w:szCs w:val="24"/>
        </w:rPr>
        <w:t xml:space="preserve"> </w:t>
      </w:r>
    </w:p>
    <w:p w:rsidR="009300D3" w:rsidRDefault="009300D3" w:rsidP="009300D3">
      <w:pPr>
        <w:pStyle w:val="a7"/>
        <w:rPr>
          <w:color w:val="1C1C1C"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Муниципального образования</w:t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  <w:t>А.В. Пивненко</w:t>
      </w:r>
    </w:p>
    <w:p w:rsidR="00FD343A" w:rsidRDefault="00FD343A">
      <w:pP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>
        <w:rPr>
          <w:color w:val="1C1C1C"/>
          <w:sz w:val="28"/>
          <w:szCs w:val="28"/>
        </w:rPr>
        <w:br w:type="page"/>
      </w:r>
    </w:p>
    <w:p w:rsidR="009300D3" w:rsidRPr="00983230" w:rsidRDefault="009300D3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FD343A" w:rsidRDefault="00FD343A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>
        <w:rPr>
          <w:b/>
          <w:bCs/>
          <w:color w:val="1C1C1C"/>
        </w:rPr>
        <w:t>Приложение к решению</w:t>
      </w:r>
    </w:p>
    <w:p w:rsidR="00FD343A" w:rsidRDefault="00FD343A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>
        <w:rPr>
          <w:b/>
          <w:bCs/>
          <w:color w:val="1C1C1C"/>
        </w:rPr>
        <w:t xml:space="preserve">Совета депутатов </w:t>
      </w:r>
    </w:p>
    <w:p w:rsidR="00FD343A" w:rsidRDefault="00FD343A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>
        <w:rPr>
          <w:b/>
          <w:bCs/>
          <w:color w:val="1C1C1C"/>
        </w:rPr>
        <w:t xml:space="preserve">Первомайского МО </w:t>
      </w:r>
    </w:p>
    <w:p w:rsidR="004822C4" w:rsidRDefault="00FD343A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>
        <w:rPr>
          <w:b/>
          <w:bCs/>
          <w:color w:val="1C1C1C"/>
        </w:rPr>
        <w:t>от 14.04.2023 г. № 61</w:t>
      </w:r>
    </w:p>
    <w:p w:rsidR="00EC0DFC" w:rsidRDefault="00EC0DFC" w:rsidP="00EC0DFC">
      <w:pPr>
        <w:pStyle w:val="a3"/>
        <w:spacing w:before="0" w:beforeAutospacing="0" w:after="0" w:afterAutospacing="0"/>
        <w:jc w:val="center"/>
        <w:rPr>
          <w:b/>
          <w:bCs/>
          <w:color w:val="1C1C1C"/>
        </w:rPr>
      </w:pPr>
    </w:p>
    <w:p w:rsidR="00EC0DFC" w:rsidRPr="00EC0DFC" w:rsidRDefault="00EC0DFC" w:rsidP="00EC0DFC">
      <w:pPr>
        <w:pStyle w:val="a3"/>
        <w:spacing w:before="0" w:beforeAutospacing="0" w:after="0" w:afterAutospacing="0"/>
        <w:jc w:val="center"/>
        <w:rPr>
          <w:b/>
          <w:bCs/>
          <w:color w:val="1C1C1C"/>
          <w:sz w:val="28"/>
          <w:szCs w:val="28"/>
        </w:rPr>
      </w:pPr>
      <w:r w:rsidRPr="00EC0DFC">
        <w:rPr>
          <w:b/>
          <w:bCs/>
          <w:color w:val="1C1C1C"/>
          <w:sz w:val="28"/>
          <w:szCs w:val="28"/>
        </w:rPr>
        <w:t xml:space="preserve">Список кандидатов в составы </w:t>
      </w:r>
      <w:r w:rsidRPr="00EC0DFC">
        <w:rPr>
          <w:rStyle w:val="a4"/>
          <w:sz w:val="28"/>
          <w:szCs w:val="28"/>
        </w:rPr>
        <w:t>участковых и</w:t>
      </w:r>
      <w:r w:rsidRPr="00EC0DFC">
        <w:rPr>
          <w:rStyle w:val="a4"/>
          <w:sz w:val="28"/>
          <w:szCs w:val="28"/>
        </w:rPr>
        <w:t>збирательных комиссий</w:t>
      </w:r>
    </w:p>
    <w:p w:rsidR="004822C4" w:rsidRPr="00EC0DFC" w:rsidRDefault="004822C4" w:rsidP="004822C4">
      <w:pPr>
        <w:pStyle w:val="a3"/>
        <w:spacing w:before="0" w:beforeAutospacing="0" w:after="0" w:afterAutospacing="0"/>
        <w:jc w:val="both"/>
        <w:rPr>
          <w:b/>
          <w:color w:val="1C1C1C"/>
          <w:sz w:val="28"/>
          <w:szCs w:val="28"/>
        </w:rPr>
      </w:pPr>
      <w:r w:rsidRPr="00EC0DFC">
        <w:rPr>
          <w:b/>
          <w:color w:val="1C1C1C"/>
          <w:sz w:val="28"/>
          <w:szCs w:val="28"/>
        </w:rPr>
        <w:t> 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8"/>
        <w:gridCol w:w="749"/>
        <w:gridCol w:w="1256"/>
        <w:gridCol w:w="1289"/>
        <w:gridCol w:w="1617"/>
        <w:gridCol w:w="1724"/>
        <w:gridCol w:w="1368"/>
        <w:gridCol w:w="1010"/>
      </w:tblGrid>
      <w:tr w:rsidR="007D6A56" w:rsidTr="007D6A56">
        <w:tc>
          <w:tcPr>
            <w:tcW w:w="550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5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№ УИК</w:t>
            </w:r>
          </w:p>
        </w:tc>
        <w:tc>
          <w:tcPr>
            <w:tcW w:w="1800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296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</w:t>
            </w:r>
            <w:bookmarkStart w:id="0" w:name="_GoBack"/>
            <w:bookmarkEnd w:id="0"/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536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512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и место работы</w:t>
            </w:r>
          </w:p>
        </w:tc>
        <w:tc>
          <w:tcPr>
            <w:tcW w:w="1152" w:type="dxa"/>
          </w:tcPr>
          <w:p w:rsidR="00FD343A" w:rsidRPr="00EC0DFC" w:rsidRDefault="00FD343A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Является ли гос. или </w:t>
            </w:r>
            <w:proofErr w:type="spellStart"/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proofErr w:type="spellEnd"/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. служ</w:t>
            </w:r>
            <w:r w:rsidR="007D6A56"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ащим</w:t>
            </w:r>
          </w:p>
        </w:tc>
        <w:tc>
          <w:tcPr>
            <w:tcW w:w="990" w:type="dxa"/>
          </w:tcPr>
          <w:p w:rsidR="00FD343A" w:rsidRPr="00EC0DFC" w:rsidRDefault="007D6A56" w:rsidP="004822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Опы</w:t>
            </w:r>
            <w:r w:rsidR="00FD343A" w:rsidRPr="00EC0DFC">
              <w:rPr>
                <w:rFonts w:ascii="Times New Roman" w:hAnsi="Times New Roman" w:cs="Times New Roman"/>
                <w:b/>
                <w:sz w:val="24"/>
                <w:szCs w:val="24"/>
              </w:rPr>
              <w:t>т работы в УИК</w:t>
            </w:r>
          </w:p>
        </w:tc>
      </w:tr>
      <w:tr w:rsidR="007D6A56" w:rsidTr="007D6A56">
        <w:tc>
          <w:tcPr>
            <w:tcW w:w="550" w:type="dxa"/>
          </w:tcPr>
          <w:p w:rsidR="00FD343A" w:rsidRPr="00FD343A" w:rsidRDefault="007C5A62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5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800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Филатова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296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18.01.1999</w:t>
            </w:r>
          </w:p>
        </w:tc>
        <w:tc>
          <w:tcPr>
            <w:tcW w:w="1536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512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МБОУ СОШ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Первомайское</w:t>
            </w:r>
            <w:proofErr w:type="gramEnd"/>
          </w:p>
        </w:tc>
        <w:tc>
          <w:tcPr>
            <w:tcW w:w="1152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D6A56" w:rsidTr="007D6A56">
        <w:tc>
          <w:tcPr>
            <w:tcW w:w="550" w:type="dxa"/>
          </w:tcPr>
          <w:p w:rsidR="00FD343A" w:rsidRPr="00FD343A" w:rsidRDefault="007C5A62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dxa"/>
          </w:tcPr>
          <w:p w:rsidR="00FD343A" w:rsidRPr="00FD343A" w:rsidRDefault="00FD343A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</w:t>
            </w:r>
          </w:p>
        </w:tc>
        <w:tc>
          <w:tcPr>
            <w:tcW w:w="1800" w:type="dxa"/>
          </w:tcPr>
          <w:p w:rsidR="00FD343A" w:rsidRPr="00FD343A" w:rsidRDefault="00FD343A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Зауэрвейн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1296" w:type="dxa"/>
          </w:tcPr>
          <w:p w:rsidR="00FD343A" w:rsidRPr="00FD343A" w:rsidRDefault="007C5A62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07.10.1959</w:t>
            </w:r>
          </w:p>
        </w:tc>
        <w:tc>
          <w:tcPr>
            <w:tcW w:w="1536" w:type="dxa"/>
          </w:tcPr>
          <w:p w:rsidR="00FD343A" w:rsidRPr="00FD343A" w:rsidRDefault="00EC0DFC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512" w:type="dxa"/>
          </w:tcPr>
          <w:p w:rsidR="00FD343A" w:rsidRPr="00FD343A" w:rsidRDefault="00F7526A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СДК</w:t>
            </w:r>
            <w:r w:rsidR="007D6A56">
              <w:rPr>
                <w:rFonts w:ascii="Times New Roman" w:hAnsi="Times New Roman" w:cs="Times New Roman"/>
                <w:sz w:val="24"/>
                <w:szCs w:val="24"/>
              </w:rPr>
              <w:t xml:space="preserve"> п. Владимирский</w:t>
            </w:r>
          </w:p>
        </w:tc>
        <w:tc>
          <w:tcPr>
            <w:tcW w:w="1152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FD343A" w:rsidRPr="00FD343A" w:rsidRDefault="007D6A56" w:rsidP="00482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65B" w:rsidRPr="004822C4" w:rsidRDefault="00EF065B" w:rsidP="004822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065B" w:rsidRPr="004822C4" w:rsidSect="00D80D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809"/>
    <w:multiLevelType w:val="hybridMultilevel"/>
    <w:tmpl w:val="F2564E40"/>
    <w:lvl w:ilvl="0" w:tplc="66E6E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954E33"/>
    <w:multiLevelType w:val="hybridMultilevel"/>
    <w:tmpl w:val="5A028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288A"/>
    <w:multiLevelType w:val="hybridMultilevel"/>
    <w:tmpl w:val="68E4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7516D"/>
    <w:multiLevelType w:val="hybridMultilevel"/>
    <w:tmpl w:val="172C5340"/>
    <w:lvl w:ilvl="0" w:tplc="8F06810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2C4"/>
    <w:rsid w:val="00013CB4"/>
    <w:rsid w:val="000201C1"/>
    <w:rsid w:val="00026D4F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04D66"/>
    <w:rsid w:val="0010615D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1776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D4B10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A76FF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62BF6"/>
    <w:rsid w:val="00472597"/>
    <w:rsid w:val="00480895"/>
    <w:rsid w:val="004822C4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D2305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61AF"/>
    <w:rsid w:val="006B7E2F"/>
    <w:rsid w:val="006C48F8"/>
    <w:rsid w:val="006C5830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C5A62"/>
    <w:rsid w:val="007D0832"/>
    <w:rsid w:val="007D3F8A"/>
    <w:rsid w:val="007D6252"/>
    <w:rsid w:val="007D6A56"/>
    <w:rsid w:val="007E680A"/>
    <w:rsid w:val="007F2FCA"/>
    <w:rsid w:val="007F63E4"/>
    <w:rsid w:val="00804682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0040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300D3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A0C2F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56F07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02CBA"/>
    <w:rsid w:val="00C11881"/>
    <w:rsid w:val="00C12B24"/>
    <w:rsid w:val="00C14509"/>
    <w:rsid w:val="00C16013"/>
    <w:rsid w:val="00C1764B"/>
    <w:rsid w:val="00C26ECB"/>
    <w:rsid w:val="00C35F83"/>
    <w:rsid w:val="00C3724D"/>
    <w:rsid w:val="00C37423"/>
    <w:rsid w:val="00C417E3"/>
    <w:rsid w:val="00C52916"/>
    <w:rsid w:val="00C5499E"/>
    <w:rsid w:val="00C60FAF"/>
    <w:rsid w:val="00C61EED"/>
    <w:rsid w:val="00C629F8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B09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0D08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2DE0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2EA8"/>
    <w:rsid w:val="00E83925"/>
    <w:rsid w:val="00E83A7F"/>
    <w:rsid w:val="00E846A2"/>
    <w:rsid w:val="00E93935"/>
    <w:rsid w:val="00EA022F"/>
    <w:rsid w:val="00EA3DF0"/>
    <w:rsid w:val="00EA6CB0"/>
    <w:rsid w:val="00EB393C"/>
    <w:rsid w:val="00EB75B3"/>
    <w:rsid w:val="00EC0DFC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526A"/>
    <w:rsid w:val="00F77615"/>
    <w:rsid w:val="00F81DA1"/>
    <w:rsid w:val="00F824C3"/>
    <w:rsid w:val="00F8262D"/>
    <w:rsid w:val="00F839C9"/>
    <w:rsid w:val="00F846FC"/>
    <w:rsid w:val="00F948F9"/>
    <w:rsid w:val="00FA23AA"/>
    <w:rsid w:val="00FA3582"/>
    <w:rsid w:val="00FB0AD1"/>
    <w:rsid w:val="00FC47C1"/>
    <w:rsid w:val="00FD343A"/>
    <w:rsid w:val="00FD6A91"/>
    <w:rsid w:val="00FE29EB"/>
    <w:rsid w:val="00FE4542"/>
    <w:rsid w:val="00FE497B"/>
    <w:rsid w:val="00FE7FBD"/>
    <w:rsid w:val="00FF3879"/>
    <w:rsid w:val="00FF4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2C4"/>
    <w:rPr>
      <w:b/>
      <w:bCs/>
    </w:rPr>
  </w:style>
  <w:style w:type="paragraph" w:styleId="a5">
    <w:name w:val="header"/>
    <w:basedOn w:val="a"/>
    <w:link w:val="a6"/>
    <w:unhideWhenUsed/>
    <w:rsid w:val="004822C4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4822C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4822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4822C4"/>
    <w:pPr>
      <w:spacing w:after="26" w:line="256" w:lineRule="auto"/>
      <w:ind w:left="720" w:right="21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B0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D3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09E22-A586-4A62-A058-66CC7ECF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24</cp:revision>
  <cp:lastPrinted>2023-05-03T08:34:00Z</cp:lastPrinted>
  <dcterms:created xsi:type="dcterms:W3CDTF">2023-04-05T07:19:00Z</dcterms:created>
  <dcterms:modified xsi:type="dcterms:W3CDTF">2023-05-03T08:34:00Z</dcterms:modified>
</cp:coreProperties>
</file>